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8A" w:rsidRDefault="00EC218A" w:rsidP="00EC218A">
      <w:pPr>
        <w:jc w:val="center"/>
        <w:rPr>
          <w:i/>
          <w:sz w:val="72"/>
          <w:szCs w:val="72"/>
        </w:rPr>
      </w:pPr>
      <w:r w:rsidRPr="00EC218A">
        <w:rPr>
          <w:i/>
          <w:sz w:val="72"/>
          <w:szCs w:val="72"/>
        </w:rPr>
        <w:t>Информация о педагогическом составе</w:t>
      </w:r>
    </w:p>
    <w:p w:rsidR="002B7C12" w:rsidRDefault="002B7C12" w:rsidP="00EC218A">
      <w:pPr>
        <w:jc w:val="center"/>
        <w:rPr>
          <w:i/>
          <w:sz w:val="72"/>
          <w:szCs w:val="72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3004"/>
        <w:gridCol w:w="3126"/>
        <w:gridCol w:w="2934"/>
        <w:gridCol w:w="3024"/>
        <w:gridCol w:w="2934"/>
      </w:tblGrid>
      <w:tr w:rsidR="002B7C12" w:rsidTr="002B7C12">
        <w:trPr>
          <w:trHeight w:val="1185"/>
        </w:trPr>
        <w:tc>
          <w:tcPr>
            <w:tcW w:w="3004" w:type="dxa"/>
          </w:tcPr>
          <w:p w:rsidR="00EC218A" w:rsidRPr="002B7C12" w:rsidRDefault="002B7C12" w:rsidP="002B7C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Наименовани</w:t>
            </w:r>
            <w:r w:rsidRPr="002B7C12">
              <w:rPr>
                <w:sz w:val="40"/>
                <w:szCs w:val="40"/>
              </w:rPr>
              <w:t>е ДОУ</w:t>
            </w:r>
          </w:p>
        </w:tc>
        <w:tc>
          <w:tcPr>
            <w:tcW w:w="3126" w:type="dxa"/>
          </w:tcPr>
          <w:p w:rsidR="00EC218A" w:rsidRPr="002B7C12" w:rsidRDefault="002B7C12" w:rsidP="002B7C12">
            <w:pPr>
              <w:jc w:val="center"/>
              <w:rPr>
                <w:sz w:val="44"/>
                <w:szCs w:val="44"/>
              </w:rPr>
            </w:pPr>
            <w:r w:rsidRPr="002B7C12">
              <w:rPr>
                <w:sz w:val="44"/>
                <w:szCs w:val="44"/>
              </w:rPr>
              <w:t xml:space="preserve">Всего </w:t>
            </w:r>
            <w:r w:rsidRPr="002B7C12">
              <w:rPr>
                <w:sz w:val="40"/>
                <w:szCs w:val="40"/>
              </w:rPr>
              <w:t>педагогических работников</w:t>
            </w:r>
          </w:p>
        </w:tc>
        <w:tc>
          <w:tcPr>
            <w:tcW w:w="2934" w:type="dxa"/>
          </w:tcPr>
          <w:p w:rsidR="00EC218A" w:rsidRPr="002B7C12" w:rsidRDefault="002B7C12" w:rsidP="002B7C12">
            <w:pPr>
              <w:jc w:val="center"/>
              <w:rPr>
                <w:sz w:val="44"/>
                <w:szCs w:val="44"/>
              </w:rPr>
            </w:pPr>
            <w:r w:rsidRPr="002B7C12">
              <w:rPr>
                <w:sz w:val="44"/>
                <w:szCs w:val="44"/>
              </w:rPr>
              <w:t xml:space="preserve">Прошли курсы повышения </w:t>
            </w:r>
            <w:r w:rsidRPr="002B7C12">
              <w:rPr>
                <w:sz w:val="40"/>
                <w:szCs w:val="40"/>
              </w:rPr>
              <w:t xml:space="preserve">квалификации </w:t>
            </w:r>
            <w:r w:rsidRPr="002B7C12">
              <w:rPr>
                <w:sz w:val="44"/>
                <w:szCs w:val="44"/>
                <w:lang w:val="en-US"/>
              </w:rPr>
              <w:t>I</w:t>
            </w:r>
            <w:r w:rsidRPr="002B7C12">
              <w:rPr>
                <w:sz w:val="44"/>
                <w:szCs w:val="44"/>
              </w:rPr>
              <w:t xml:space="preserve"> КВАРТАЛ 2018 г. (ФИО)</w:t>
            </w:r>
          </w:p>
        </w:tc>
        <w:tc>
          <w:tcPr>
            <w:tcW w:w="3024" w:type="dxa"/>
          </w:tcPr>
          <w:p w:rsidR="00EC218A" w:rsidRPr="002B7C12" w:rsidRDefault="002B7C12" w:rsidP="002B7C12">
            <w:pPr>
              <w:jc w:val="center"/>
              <w:rPr>
                <w:sz w:val="40"/>
                <w:szCs w:val="40"/>
              </w:rPr>
            </w:pPr>
            <w:r w:rsidRPr="002B7C12">
              <w:rPr>
                <w:sz w:val="40"/>
                <w:szCs w:val="40"/>
              </w:rPr>
              <w:t>Наименование дисциплины</w:t>
            </w:r>
          </w:p>
        </w:tc>
        <w:tc>
          <w:tcPr>
            <w:tcW w:w="2934" w:type="dxa"/>
          </w:tcPr>
          <w:p w:rsidR="00EC218A" w:rsidRPr="002B7C12" w:rsidRDefault="002B7C12" w:rsidP="002B7C12">
            <w:pPr>
              <w:jc w:val="center"/>
              <w:rPr>
                <w:sz w:val="56"/>
                <w:szCs w:val="56"/>
              </w:rPr>
            </w:pPr>
            <w:r w:rsidRPr="002B7C12">
              <w:rPr>
                <w:sz w:val="44"/>
                <w:szCs w:val="44"/>
              </w:rPr>
              <w:t xml:space="preserve">Прошли курсы повышения </w:t>
            </w:r>
            <w:r w:rsidRPr="002B7C12">
              <w:rPr>
                <w:sz w:val="40"/>
                <w:szCs w:val="40"/>
              </w:rPr>
              <w:t>квалификации</w:t>
            </w:r>
            <w:r w:rsidRPr="002B7C12">
              <w:rPr>
                <w:sz w:val="44"/>
                <w:szCs w:val="44"/>
              </w:rPr>
              <w:t xml:space="preserve"> </w:t>
            </w:r>
            <w:r w:rsidRPr="002B7C12">
              <w:rPr>
                <w:sz w:val="44"/>
                <w:szCs w:val="44"/>
                <w:lang w:val="en-US"/>
              </w:rPr>
              <w:t>I</w:t>
            </w:r>
            <w:r>
              <w:rPr>
                <w:sz w:val="44"/>
                <w:szCs w:val="44"/>
                <w:lang w:val="en-US"/>
              </w:rPr>
              <w:t>I</w:t>
            </w:r>
            <w:r w:rsidRPr="002B7C12">
              <w:rPr>
                <w:sz w:val="44"/>
                <w:szCs w:val="44"/>
              </w:rPr>
              <w:t xml:space="preserve"> КВАРТАЛ 2018 г. (ФИО)</w:t>
            </w:r>
          </w:p>
        </w:tc>
      </w:tr>
      <w:tr w:rsidR="002B7C12" w:rsidTr="002B7C12">
        <w:tc>
          <w:tcPr>
            <w:tcW w:w="3004" w:type="dxa"/>
          </w:tcPr>
          <w:p w:rsidR="002B7C12" w:rsidRPr="002B7C12" w:rsidRDefault="002B7C12" w:rsidP="002B7C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МБДОУ «Детский сад № 26 «Родничок»</w:t>
            </w:r>
          </w:p>
        </w:tc>
        <w:tc>
          <w:tcPr>
            <w:tcW w:w="3126" w:type="dxa"/>
          </w:tcPr>
          <w:p w:rsidR="002B7C12" w:rsidRPr="002B7C12" w:rsidRDefault="002B7C12" w:rsidP="002B7C1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2934" w:type="dxa"/>
          </w:tcPr>
          <w:p w:rsidR="002B7C12" w:rsidRDefault="002B7C12" w:rsidP="002B7C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  <w:tc>
          <w:tcPr>
            <w:tcW w:w="3024" w:type="dxa"/>
          </w:tcPr>
          <w:p w:rsidR="002B7C12" w:rsidRDefault="002B7C12" w:rsidP="002B7C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  <w:tc>
          <w:tcPr>
            <w:tcW w:w="2934" w:type="dxa"/>
          </w:tcPr>
          <w:p w:rsidR="002B7C12" w:rsidRDefault="002B7C12" w:rsidP="002B7C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</w:tr>
    </w:tbl>
    <w:p w:rsidR="00873123" w:rsidRDefault="00873123" w:rsidP="00EC218A">
      <w:pPr>
        <w:rPr>
          <w:sz w:val="72"/>
          <w:szCs w:val="72"/>
        </w:rPr>
      </w:pPr>
    </w:p>
    <w:p w:rsidR="002B7C12" w:rsidRDefault="002B7C12" w:rsidP="00EC218A">
      <w:pPr>
        <w:rPr>
          <w:sz w:val="72"/>
          <w:szCs w:val="72"/>
        </w:rPr>
      </w:pPr>
    </w:p>
    <w:p w:rsidR="002B7C12" w:rsidRDefault="002B7C12" w:rsidP="00EC218A">
      <w:pPr>
        <w:rPr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2698"/>
        <w:gridCol w:w="2524"/>
        <w:gridCol w:w="2295"/>
        <w:gridCol w:w="2295"/>
        <w:gridCol w:w="2450"/>
      </w:tblGrid>
      <w:tr w:rsidR="002B7C12" w:rsidTr="002B7C12">
        <w:tc>
          <w:tcPr>
            <w:tcW w:w="2464" w:type="dxa"/>
          </w:tcPr>
          <w:p w:rsidR="002B7C12" w:rsidRPr="002B7C12" w:rsidRDefault="002B7C12" w:rsidP="00EC218A">
            <w:pPr>
              <w:rPr>
                <w:sz w:val="36"/>
                <w:szCs w:val="36"/>
              </w:rPr>
            </w:pPr>
            <w:r w:rsidRPr="002B7C12">
              <w:rPr>
                <w:sz w:val="36"/>
                <w:szCs w:val="36"/>
              </w:rPr>
              <w:t>Наименование дисциплины</w:t>
            </w:r>
          </w:p>
        </w:tc>
        <w:tc>
          <w:tcPr>
            <w:tcW w:w="2464" w:type="dxa"/>
          </w:tcPr>
          <w:p w:rsidR="002B7C12" w:rsidRDefault="002B7C12" w:rsidP="00EC218A">
            <w:pPr>
              <w:rPr>
                <w:sz w:val="72"/>
                <w:szCs w:val="72"/>
              </w:rPr>
            </w:pPr>
            <w:r w:rsidRPr="002B7C12">
              <w:rPr>
                <w:sz w:val="44"/>
                <w:szCs w:val="44"/>
              </w:rPr>
              <w:t xml:space="preserve">Прошли курсы повышения </w:t>
            </w:r>
            <w:r w:rsidRPr="002B7C12">
              <w:rPr>
                <w:sz w:val="40"/>
                <w:szCs w:val="40"/>
              </w:rPr>
              <w:t xml:space="preserve">квалификации </w:t>
            </w:r>
            <w:r>
              <w:rPr>
                <w:sz w:val="44"/>
                <w:szCs w:val="44"/>
              </w:rPr>
              <w:t>с сентября по декабрь 2017</w:t>
            </w:r>
            <w:r w:rsidRPr="002B7C12">
              <w:rPr>
                <w:sz w:val="44"/>
                <w:szCs w:val="44"/>
              </w:rPr>
              <w:t xml:space="preserve"> г. (ФИО)</w:t>
            </w:r>
          </w:p>
        </w:tc>
        <w:tc>
          <w:tcPr>
            <w:tcW w:w="2464" w:type="dxa"/>
          </w:tcPr>
          <w:p w:rsidR="002B7C12" w:rsidRPr="002B7C12" w:rsidRDefault="002B7C12" w:rsidP="00EC218A">
            <w:pPr>
              <w:rPr>
                <w:sz w:val="36"/>
                <w:szCs w:val="36"/>
              </w:rPr>
            </w:pPr>
            <w:r w:rsidRPr="002B7C12">
              <w:rPr>
                <w:sz w:val="36"/>
                <w:szCs w:val="36"/>
              </w:rPr>
              <w:t>Наименование дисциплины</w:t>
            </w:r>
          </w:p>
        </w:tc>
        <w:tc>
          <w:tcPr>
            <w:tcW w:w="2464" w:type="dxa"/>
          </w:tcPr>
          <w:p w:rsidR="002B7C12" w:rsidRDefault="002B7C12" w:rsidP="00EC218A">
            <w:pPr>
              <w:rPr>
                <w:sz w:val="40"/>
                <w:szCs w:val="40"/>
              </w:rPr>
            </w:pPr>
            <w:r w:rsidRPr="002B7C12">
              <w:rPr>
                <w:sz w:val="40"/>
                <w:szCs w:val="40"/>
              </w:rPr>
              <w:t xml:space="preserve">Количество педагогов, имеющих </w:t>
            </w:r>
          </w:p>
          <w:p w:rsidR="002B7C12" w:rsidRPr="002B7C12" w:rsidRDefault="002B7C12" w:rsidP="00EC21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высшую </w:t>
            </w:r>
            <w:proofErr w:type="spellStart"/>
            <w:r>
              <w:rPr>
                <w:sz w:val="40"/>
                <w:szCs w:val="40"/>
              </w:rPr>
              <w:t>квалифик</w:t>
            </w:r>
            <w:proofErr w:type="spellEnd"/>
            <w:r>
              <w:rPr>
                <w:sz w:val="40"/>
                <w:szCs w:val="40"/>
              </w:rPr>
              <w:t>.</w:t>
            </w:r>
            <w:r w:rsidRPr="002B7C12">
              <w:rPr>
                <w:sz w:val="40"/>
                <w:szCs w:val="40"/>
              </w:rPr>
              <w:t xml:space="preserve"> категорию</w:t>
            </w:r>
          </w:p>
        </w:tc>
        <w:tc>
          <w:tcPr>
            <w:tcW w:w="2465" w:type="dxa"/>
          </w:tcPr>
          <w:p w:rsidR="002B7C12" w:rsidRDefault="002B7C12" w:rsidP="002B7C12">
            <w:pPr>
              <w:rPr>
                <w:sz w:val="40"/>
                <w:szCs w:val="40"/>
              </w:rPr>
            </w:pPr>
            <w:r w:rsidRPr="002B7C12">
              <w:rPr>
                <w:sz w:val="40"/>
                <w:szCs w:val="40"/>
              </w:rPr>
              <w:t xml:space="preserve">Количество педагогов, имеющих </w:t>
            </w:r>
          </w:p>
          <w:p w:rsidR="002B7C12" w:rsidRDefault="002B7C12" w:rsidP="002B7C12">
            <w:pPr>
              <w:rPr>
                <w:sz w:val="72"/>
                <w:szCs w:val="72"/>
              </w:rPr>
            </w:pPr>
            <w:r>
              <w:rPr>
                <w:sz w:val="40"/>
                <w:szCs w:val="40"/>
              </w:rPr>
              <w:t xml:space="preserve">первую </w:t>
            </w:r>
            <w:proofErr w:type="spellStart"/>
            <w:r>
              <w:rPr>
                <w:sz w:val="40"/>
                <w:szCs w:val="40"/>
              </w:rPr>
              <w:t>квалифик</w:t>
            </w:r>
            <w:proofErr w:type="spellEnd"/>
            <w:r>
              <w:rPr>
                <w:sz w:val="40"/>
                <w:szCs w:val="40"/>
              </w:rPr>
              <w:t>.</w:t>
            </w:r>
            <w:r w:rsidRPr="002B7C12">
              <w:rPr>
                <w:sz w:val="40"/>
                <w:szCs w:val="40"/>
              </w:rPr>
              <w:t xml:space="preserve"> категорию</w:t>
            </w:r>
          </w:p>
        </w:tc>
        <w:tc>
          <w:tcPr>
            <w:tcW w:w="2465" w:type="dxa"/>
          </w:tcPr>
          <w:p w:rsidR="002B7C12" w:rsidRPr="002B7C12" w:rsidRDefault="002B7C12" w:rsidP="00EC218A">
            <w:pPr>
              <w:rPr>
                <w:sz w:val="40"/>
                <w:szCs w:val="40"/>
              </w:rPr>
            </w:pPr>
            <w:r w:rsidRPr="002B7C12">
              <w:rPr>
                <w:sz w:val="40"/>
                <w:szCs w:val="40"/>
              </w:rPr>
              <w:t>Количество</w:t>
            </w:r>
            <w:r>
              <w:rPr>
                <w:sz w:val="40"/>
                <w:szCs w:val="40"/>
              </w:rPr>
              <w:t xml:space="preserve"> педагогов имеющих соответствие занимаемой должности</w:t>
            </w:r>
          </w:p>
        </w:tc>
      </w:tr>
      <w:tr w:rsidR="002B7C12" w:rsidTr="002B7C12">
        <w:tc>
          <w:tcPr>
            <w:tcW w:w="2464" w:type="dxa"/>
          </w:tcPr>
          <w:p w:rsidR="002B7C12" w:rsidRDefault="002B7C12" w:rsidP="002B7C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  <w:tc>
          <w:tcPr>
            <w:tcW w:w="2464" w:type="dxa"/>
          </w:tcPr>
          <w:p w:rsidR="002B7C12" w:rsidRDefault="002B7C12" w:rsidP="002B7C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  <w:tc>
          <w:tcPr>
            <w:tcW w:w="2464" w:type="dxa"/>
          </w:tcPr>
          <w:p w:rsidR="002B7C12" w:rsidRDefault="002B7C12" w:rsidP="002B7C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  <w:tc>
          <w:tcPr>
            <w:tcW w:w="2464" w:type="dxa"/>
          </w:tcPr>
          <w:p w:rsidR="002B7C12" w:rsidRDefault="00885ED2" w:rsidP="002B7C1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-</w:t>
            </w:r>
          </w:p>
        </w:tc>
        <w:tc>
          <w:tcPr>
            <w:tcW w:w="2465" w:type="dxa"/>
          </w:tcPr>
          <w:p w:rsidR="002B7C12" w:rsidRPr="002B7C12" w:rsidRDefault="002B7C12" w:rsidP="002B7C12">
            <w:pPr>
              <w:jc w:val="center"/>
              <w:rPr>
                <w:sz w:val="40"/>
                <w:szCs w:val="40"/>
              </w:rPr>
            </w:pPr>
            <w:r w:rsidRPr="002B7C12">
              <w:rPr>
                <w:sz w:val="40"/>
                <w:szCs w:val="40"/>
              </w:rPr>
              <w:t>3</w:t>
            </w:r>
          </w:p>
        </w:tc>
        <w:tc>
          <w:tcPr>
            <w:tcW w:w="2465" w:type="dxa"/>
          </w:tcPr>
          <w:p w:rsidR="002B7C12" w:rsidRPr="002B7C12" w:rsidRDefault="002B7C12" w:rsidP="002B7C12">
            <w:pPr>
              <w:jc w:val="center"/>
              <w:rPr>
                <w:sz w:val="40"/>
                <w:szCs w:val="40"/>
              </w:rPr>
            </w:pPr>
            <w:r w:rsidRPr="002B7C12">
              <w:rPr>
                <w:sz w:val="40"/>
                <w:szCs w:val="40"/>
              </w:rPr>
              <w:t>20</w:t>
            </w:r>
          </w:p>
        </w:tc>
      </w:tr>
    </w:tbl>
    <w:p w:rsidR="002B7C12" w:rsidRPr="00EC218A" w:rsidRDefault="002B7C12" w:rsidP="00EC218A">
      <w:pPr>
        <w:rPr>
          <w:sz w:val="72"/>
          <w:szCs w:val="72"/>
        </w:rPr>
      </w:pPr>
      <w:bookmarkStart w:id="0" w:name="_GoBack"/>
      <w:bookmarkEnd w:id="0"/>
    </w:p>
    <w:sectPr w:rsidR="002B7C12" w:rsidRPr="00EC218A" w:rsidSect="00EC218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8A"/>
    <w:rsid w:val="002B7C12"/>
    <w:rsid w:val="00873123"/>
    <w:rsid w:val="00885ED2"/>
    <w:rsid w:val="00E843A3"/>
    <w:rsid w:val="00E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2018-06-09T08:12:00Z</dcterms:created>
  <dcterms:modified xsi:type="dcterms:W3CDTF">2018-06-09T08:34:00Z</dcterms:modified>
</cp:coreProperties>
</file>